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bookmarkStart w:id="0" w:name="_GoBack"/>
      <w:bookmarkEnd w:id="0"/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</w:t>
      </w:r>
      <w:proofErr w:type="gramStart"/>
      <w:r>
        <w:t xml:space="preserve">исполнительной власти и федеральному государственному органу, в размере и в порядке, 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</w:t>
      </w:r>
      <w:proofErr w:type="gramEnd"/>
      <w:r>
        <w:t xml:space="preserve"> - общая продолжительность военной службы) могла бы составить двадцать лет (без учета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093E1E"/>
    <w:rsid w:val="00145511"/>
    <w:rsid w:val="001C2E20"/>
    <w:rsid w:val="003C6F54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2020-05-05T08:50:00Z</dcterms:created>
  <dcterms:modified xsi:type="dcterms:W3CDTF">2020-05-05T08:50:00Z</dcterms:modified>
</cp:coreProperties>
</file>